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9C37" w14:textId="77777777" w:rsidR="002060A3" w:rsidRDefault="006D4DC2">
      <w:pPr>
        <w:spacing w:line="300" w:lineRule="exact"/>
        <w:ind w:right="57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noProof/>
        </w:rPr>
        <w:object w:dxaOrig="1440" w:dyaOrig="1440" w14:anchorId="352E0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6.75pt;margin-top:.25pt;width:81.65pt;height:28pt;z-index:251659264;mso-wrap-distance-left:7.1pt;mso-wrap-distance-right:7.1pt;mso-position-horizontal-relative:page" o:allowincell="f" fillcolor="window">
            <v:imagedata r:id="rId8" o:title=""/>
            <w10:wrap anchorx="page"/>
          </v:shape>
          <o:OLEObject Type="Embed" ProgID="PBrush" ShapeID="_x0000_s1027" DrawAspect="Content" ObjectID="_1668614635" r:id="rId9"/>
        </w:object>
      </w:r>
    </w:p>
    <w:p w14:paraId="2BA5D534" w14:textId="77777777" w:rsidR="008A324C" w:rsidRDefault="002060A3" w:rsidP="002060A3">
      <w:pPr>
        <w:spacing w:line="300" w:lineRule="exact"/>
        <w:ind w:right="57"/>
        <w:jc w:val="center"/>
        <w:rPr>
          <w:rFonts w:ascii="Times New Roman" w:hAnsi="Times New Roman"/>
          <w:b/>
          <w:sz w:val="28"/>
          <w:u w:val="single"/>
        </w:rPr>
      </w:pPr>
      <w:r w:rsidRPr="002060A3">
        <w:rPr>
          <w:rFonts w:ascii="Times New Roman" w:hAnsi="Times New Roman"/>
          <w:b/>
          <w:sz w:val="28"/>
          <w:u w:val="single"/>
        </w:rPr>
        <w:t>A</w:t>
      </w:r>
      <w:r w:rsidR="008A324C">
        <w:rPr>
          <w:rFonts w:ascii="Times New Roman" w:hAnsi="Times New Roman"/>
          <w:b/>
          <w:sz w:val="28"/>
          <w:u w:val="single"/>
        </w:rPr>
        <w:t>pplication for the issuance of SOC on EU-SRR</w:t>
      </w:r>
    </w:p>
    <w:p w14:paraId="13F10309" w14:textId="77777777" w:rsidR="002060A3" w:rsidRPr="002060A3" w:rsidRDefault="008A324C" w:rsidP="002060A3">
      <w:pPr>
        <w:spacing w:line="300" w:lineRule="exact"/>
        <w:ind w:right="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>(for Japanese Ship)</w:t>
      </w:r>
    </w:p>
    <w:p w14:paraId="200E2D43" w14:textId="77777777" w:rsidR="00D206BC" w:rsidRPr="0053751D" w:rsidRDefault="00D206BC" w:rsidP="002060A3">
      <w:pPr>
        <w:spacing w:line="300" w:lineRule="exact"/>
        <w:rPr>
          <w:rFonts w:ascii="Times New Roman" w:hAnsi="Times New Roman"/>
        </w:rPr>
      </w:pPr>
    </w:p>
    <w:p w14:paraId="5AEB37A2" w14:textId="77777777" w:rsidR="00D206BC" w:rsidRPr="007649A1" w:rsidRDefault="00D206BC">
      <w:pPr>
        <w:spacing w:line="300" w:lineRule="exact"/>
        <w:ind w:right="673"/>
        <w:rPr>
          <w:rFonts w:ascii="Times New Roman" w:hAnsi="Times New Roman"/>
          <w:b/>
        </w:rPr>
      </w:pPr>
      <w:r w:rsidRPr="007649A1">
        <w:rPr>
          <w:rFonts w:ascii="Times New Roman" w:hAnsi="Times New Roman"/>
          <w:b/>
        </w:rPr>
        <w:t>TO: NIPPON KAIJI KYOKAI</w:t>
      </w:r>
    </w:p>
    <w:p w14:paraId="0CC228F5" w14:textId="77777777" w:rsidR="00D04B0D" w:rsidRPr="007649A1" w:rsidRDefault="00D04B0D" w:rsidP="00D04B0D">
      <w:pPr>
        <w:spacing w:beforeLines="20" w:before="72"/>
        <w:rPr>
          <w:rFonts w:ascii="Times New Roman" w:hAnsi="Times New Roman"/>
          <w:b/>
          <w:sz w:val="20"/>
        </w:rPr>
      </w:pPr>
      <w:r w:rsidRPr="007649A1">
        <w:rPr>
          <w:rFonts w:ascii="Times New Roman" w:eastAsia="ＭＳ ゴシック" w:hAnsi="Times New Roman"/>
          <w:b/>
          <w:sz w:val="20"/>
        </w:rPr>
        <w:t>APPLICANT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3647"/>
        <w:gridCol w:w="1984"/>
        <w:gridCol w:w="2127"/>
      </w:tblGrid>
      <w:tr w:rsidR="008A324C" w:rsidRPr="00F73B63" w14:paraId="233F68F5" w14:textId="77777777" w:rsidTr="008A324C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FA9F016" w14:textId="77777777" w:rsidR="008A324C" w:rsidRPr="00F73B63" w:rsidRDefault="008A324C" w:rsidP="008A324C">
            <w:pPr>
              <w:spacing w:line="200" w:lineRule="exact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</w:p>
          <w:p w14:paraId="056C2E7F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81F3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C60984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67D650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99567DF" w14:textId="77777777" w:rsidR="008A324C" w:rsidRPr="00F73B63" w:rsidRDefault="008A324C" w:rsidP="008A324C">
            <w:pPr>
              <w:spacing w:beforeLines="50" w:before="180" w:afterLines="50" w:after="180" w:line="24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Signature of Applicant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BEA150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24C" w:rsidRPr="00F73B63" w14:paraId="26DE9671" w14:textId="77777777" w:rsidTr="008A324C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52AA5240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223385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1A1F6018" w14:textId="77777777" w:rsidR="008A324C" w:rsidRPr="00F73B63" w:rsidRDefault="008A324C" w:rsidP="008A324C">
            <w:pPr>
              <w:spacing w:before="60" w:line="16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Name in Block Capitals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40B6260D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24C" w:rsidRPr="00F73B63" w14:paraId="707FD7CF" w14:textId="77777777" w:rsidTr="008A324C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43E3F19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230777F4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36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0918542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19B228F8" w14:textId="77777777" w:rsidR="008A324C" w:rsidRPr="00F73B63" w:rsidRDefault="008A324C" w:rsidP="008A324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A6C76" w14:textId="77777777" w:rsidR="008A324C" w:rsidRPr="00F73B63" w:rsidRDefault="008A324C" w:rsidP="008A324C">
            <w:pPr>
              <w:spacing w:line="200" w:lineRule="exact"/>
              <w:ind w:firstLineChars="49" w:firstLine="7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3872472" w14:textId="77777777" w:rsidR="008A324C" w:rsidRDefault="008A324C" w:rsidP="002060A3">
      <w:pPr>
        <w:spacing w:line="240" w:lineRule="exact"/>
        <w:rPr>
          <w:rFonts w:ascii="Times New Roman" w:hAnsi="Times New Roman"/>
          <w:sz w:val="19"/>
          <w:szCs w:val="19"/>
        </w:rPr>
      </w:pPr>
    </w:p>
    <w:p w14:paraId="228E1A2F" w14:textId="77777777" w:rsidR="00D04B0D" w:rsidRPr="007649A1" w:rsidRDefault="00D206BC" w:rsidP="002060A3">
      <w:pPr>
        <w:spacing w:line="240" w:lineRule="exact"/>
        <w:rPr>
          <w:rFonts w:ascii="Times New Roman" w:hAnsi="Times New Roman"/>
          <w:sz w:val="18"/>
        </w:rPr>
      </w:pPr>
      <w:r w:rsidRPr="007649A1">
        <w:rPr>
          <w:rFonts w:ascii="Times New Roman" w:hAnsi="Times New Roman"/>
          <w:sz w:val="19"/>
          <w:szCs w:val="19"/>
        </w:rPr>
        <w:t>We acknowledge the provisions of “REGULATIONS FOR TECHNICAL SERVICES” of NIPPON KAIJI KYOKAI (NK) and request</w:t>
      </w:r>
      <w:r w:rsidR="008A324C">
        <w:rPr>
          <w:rFonts w:ascii="Times New Roman" w:hAnsi="Times New Roman"/>
          <w:sz w:val="19"/>
          <w:szCs w:val="19"/>
        </w:rPr>
        <w:t xml:space="preserve"> the issuance of a statement of compliance (SOC) on Article 12 of the </w:t>
      </w:r>
      <w:r w:rsidR="004346F6" w:rsidRPr="004346F6">
        <w:rPr>
          <w:rFonts w:ascii="Times New Roman" w:hAnsi="Times New Roman"/>
          <w:sz w:val="19"/>
          <w:szCs w:val="19"/>
        </w:rPr>
        <w:t>Regulation (EU) No. 1257/2013 on Ship Recycling (EU-SRR</w:t>
      </w:r>
      <w:r w:rsidR="004346F6">
        <w:rPr>
          <w:rFonts w:ascii="Times New Roman" w:hAnsi="Times New Roman"/>
          <w:sz w:val="19"/>
          <w:szCs w:val="19"/>
        </w:rPr>
        <w:t>)</w:t>
      </w:r>
      <w:r w:rsidR="008A324C">
        <w:rPr>
          <w:rFonts w:ascii="Times New Roman" w:hAnsi="Times New Roman"/>
          <w:sz w:val="19"/>
          <w:szCs w:val="19"/>
        </w:rPr>
        <w:t xml:space="preserve"> </w:t>
      </w:r>
      <w:r w:rsidR="00CE6DBB">
        <w:rPr>
          <w:rFonts w:ascii="Times New Roman" w:hAnsi="Times New Roman"/>
          <w:sz w:val="19"/>
          <w:szCs w:val="19"/>
        </w:rPr>
        <w:t>for</w:t>
      </w:r>
      <w:r w:rsidR="008A324C">
        <w:rPr>
          <w:rFonts w:ascii="Times New Roman" w:hAnsi="Times New Roman"/>
          <w:sz w:val="19"/>
          <w:szCs w:val="19"/>
        </w:rPr>
        <w:t xml:space="preserve"> the following Japanese flagged vessel(s). </w:t>
      </w:r>
      <w:r w:rsidR="00D04B0D" w:rsidRPr="001D776A">
        <w:rPr>
          <w:rFonts w:ascii="Times New Roman" w:hAnsi="Times New Roman"/>
          <w:sz w:val="19"/>
          <w:szCs w:val="19"/>
        </w:rPr>
        <w:t>We agree to pay all fees and expenses incurred as a result of the above-mention services regardless of whether the results of the services are acceptable or not.</w:t>
      </w:r>
    </w:p>
    <w:p w14:paraId="408F3EC9" w14:textId="77777777" w:rsidR="002060A3" w:rsidRPr="007649A1" w:rsidRDefault="002060A3" w:rsidP="002060A3">
      <w:pPr>
        <w:rPr>
          <w:rFonts w:ascii="Times New Roman" w:eastAsiaTheme="minorEastAsia" w:hAnsi="Times New Roman"/>
          <w:b/>
          <w:szCs w:val="21"/>
        </w:rPr>
      </w:pPr>
      <w:r w:rsidRPr="007649A1">
        <w:rPr>
          <w:rFonts w:ascii="Times New Roman" w:hAnsi="Times New Roman"/>
          <w:b/>
          <w:sz w:val="20"/>
        </w:rPr>
        <w:t>S</w:t>
      </w:r>
      <w:r w:rsidR="007649A1">
        <w:rPr>
          <w:rFonts w:ascii="Times New Roman" w:hAnsi="Times New Roman" w:hint="eastAsia"/>
          <w:b/>
          <w:sz w:val="20"/>
        </w:rPr>
        <w:t>HIPS</w:t>
      </w:r>
      <w:r w:rsidR="004346F6">
        <w:rPr>
          <w:rFonts w:ascii="Times New Roman" w:hAnsi="Times New Roman"/>
          <w:b/>
          <w:sz w:val="20"/>
        </w:rPr>
        <w:t>’</w:t>
      </w:r>
      <w:r w:rsidRPr="007649A1">
        <w:rPr>
          <w:rFonts w:ascii="Times New Roman" w:hAnsi="Times New Roman"/>
          <w:b/>
          <w:sz w:val="20"/>
        </w:rPr>
        <w:t xml:space="preserve"> P</w:t>
      </w:r>
      <w:r w:rsidR="007649A1">
        <w:rPr>
          <w:rFonts w:ascii="Times New Roman" w:hAnsi="Times New Roman" w:hint="eastAsia"/>
          <w:b/>
          <w:sz w:val="20"/>
        </w:rPr>
        <w:t>ARTICULARS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02"/>
        <w:gridCol w:w="2117"/>
        <w:gridCol w:w="2532"/>
      </w:tblGrid>
      <w:tr w:rsidR="004346F6" w:rsidRPr="00C731E4" w14:paraId="524F1BC3" w14:textId="77777777" w:rsidTr="00C731E4">
        <w:tc>
          <w:tcPr>
            <w:tcW w:w="574" w:type="dxa"/>
            <w:shd w:val="clear" w:color="auto" w:fill="auto"/>
          </w:tcPr>
          <w:p w14:paraId="52688A52" w14:textId="77777777" w:rsidR="004346F6" w:rsidRPr="00C731E4" w:rsidRDefault="004346F6" w:rsidP="004346F6">
            <w:pPr>
              <w:spacing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0" w:type="dxa"/>
            <w:shd w:val="clear" w:color="auto" w:fill="auto"/>
          </w:tcPr>
          <w:p w14:paraId="0F8F5BCF" w14:textId="77777777" w:rsidR="004346F6" w:rsidRPr="00C731E4" w:rsidRDefault="004346F6" w:rsidP="004346F6">
            <w:pPr>
              <w:spacing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Name of ship</w:t>
            </w:r>
          </w:p>
        </w:tc>
        <w:tc>
          <w:tcPr>
            <w:tcW w:w="2167" w:type="dxa"/>
            <w:shd w:val="clear" w:color="auto" w:fill="auto"/>
          </w:tcPr>
          <w:p w14:paraId="09C1DCE2" w14:textId="77777777" w:rsidR="004346F6" w:rsidRPr="00C731E4" w:rsidRDefault="004346F6" w:rsidP="004346F6">
            <w:pPr>
              <w:spacing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IMO No.</w:t>
            </w:r>
          </w:p>
        </w:tc>
        <w:tc>
          <w:tcPr>
            <w:tcW w:w="2585" w:type="dxa"/>
          </w:tcPr>
          <w:p w14:paraId="6D4384EB" w14:textId="77777777" w:rsidR="004346F6" w:rsidRPr="00C731E4" w:rsidRDefault="004346F6" w:rsidP="004346F6">
            <w:pPr>
              <w:spacing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HBCCD usage*</w:t>
            </w:r>
          </w:p>
        </w:tc>
      </w:tr>
      <w:tr w:rsidR="004346F6" w:rsidRPr="00C731E4" w14:paraId="79481AD5" w14:textId="77777777" w:rsidTr="00C731E4">
        <w:tc>
          <w:tcPr>
            <w:tcW w:w="574" w:type="dxa"/>
            <w:shd w:val="clear" w:color="auto" w:fill="auto"/>
          </w:tcPr>
          <w:p w14:paraId="3FE8F35D" w14:textId="77777777" w:rsidR="004346F6" w:rsidRPr="00C731E4" w:rsidRDefault="004346F6" w:rsidP="004346F6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20" w:type="dxa"/>
            <w:shd w:val="clear" w:color="auto" w:fill="auto"/>
          </w:tcPr>
          <w:p w14:paraId="66CD035C" w14:textId="77777777" w:rsidR="004346F6" w:rsidRPr="00C731E4" w:rsidRDefault="004346F6" w:rsidP="004346F6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6206D2B0" w14:textId="77777777" w:rsidR="004346F6" w:rsidRPr="00C731E4" w:rsidRDefault="004346F6" w:rsidP="004346F6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3ACD83DA" w14:textId="77777777" w:rsidR="004346F6" w:rsidRPr="00C731E4" w:rsidRDefault="004346F6" w:rsidP="004346F6">
            <w:pPr>
              <w:spacing w:line="34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710CB6FA" w14:textId="77777777" w:rsidTr="00C731E4">
        <w:tc>
          <w:tcPr>
            <w:tcW w:w="574" w:type="dxa"/>
            <w:shd w:val="clear" w:color="auto" w:fill="auto"/>
          </w:tcPr>
          <w:p w14:paraId="5E3A5902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20" w:type="dxa"/>
            <w:shd w:val="clear" w:color="auto" w:fill="auto"/>
          </w:tcPr>
          <w:p w14:paraId="7F7596D6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5D288C46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779A2F12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66671046" w14:textId="77777777" w:rsidTr="00C731E4">
        <w:tc>
          <w:tcPr>
            <w:tcW w:w="574" w:type="dxa"/>
            <w:shd w:val="clear" w:color="auto" w:fill="auto"/>
          </w:tcPr>
          <w:p w14:paraId="0FD49553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420" w:type="dxa"/>
            <w:shd w:val="clear" w:color="auto" w:fill="auto"/>
          </w:tcPr>
          <w:p w14:paraId="69715868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3C598405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512A7F6B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4AF4C04E" w14:textId="77777777" w:rsidTr="00C731E4">
        <w:tc>
          <w:tcPr>
            <w:tcW w:w="574" w:type="dxa"/>
            <w:shd w:val="clear" w:color="auto" w:fill="auto"/>
          </w:tcPr>
          <w:p w14:paraId="1AE8368F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420" w:type="dxa"/>
            <w:shd w:val="clear" w:color="auto" w:fill="auto"/>
          </w:tcPr>
          <w:p w14:paraId="5981B95B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60B0B4BE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7612D14F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434941B8" w14:textId="77777777" w:rsidTr="00C731E4">
        <w:tc>
          <w:tcPr>
            <w:tcW w:w="574" w:type="dxa"/>
            <w:shd w:val="clear" w:color="auto" w:fill="auto"/>
          </w:tcPr>
          <w:p w14:paraId="2A824CE0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20" w:type="dxa"/>
            <w:shd w:val="clear" w:color="auto" w:fill="auto"/>
          </w:tcPr>
          <w:p w14:paraId="63CBED5D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215DE746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2A7E1DC8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1BA56FA8" w14:textId="77777777" w:rsidTr="00C731E4">
        <w:tc>
          <w:tcPr>
            <w:tcW w:w="574" w:type="dxa"/>
            <w:shd w:val="clear" w:color="auto" w:fill="auto"/>
          </w:tcPr>
          <w:p w14:paraId="6C6B154B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420" w:type="dxa"/>
            <w:shd w:val="clear" w:color="auto" w:fill="auto"/>
          </w:tcPr>
          <w:p w14:paraId="631CDC33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65387767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42499351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520B71BC" w14:textId="77777777" w:rsidTr="00C731E4">
        <w:tc>
          <w:tcPr>
            <w:tcW w:w="574" w:type="dxa"/>
            <w:shd w:val="clear" w:color="auto" w:fill="auto"/>
          </w:tcPr>
          <w:p w14:paraId="34B942B8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420" w:type="dxa"/>
            <w:shd w:val="clear" w:color="auto" w:fill="auto"/>
          </w:tcPr>
          <w:p w14:paraId="424159A5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6018EFBF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37B2664D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1C82CFD0" w14:textId="77777777" w:rsidTr="00C731E4">
        <w:tc>
          <w:tcPr>
            <w:tcW w:w="574" w:type="dxa"/>
            <w:shd w:val="clear" w:color="auto" w:fill="auto"/>
          </w:tcPr>
          <w:p w14:paraId="1C172A5E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420" w:type="dxa"/>
            <w:shd w:val="clear" w:color="auto" w:fill="auto"/>
          </w:tcPr>
          <w:p w14:paraId="3FC10F4C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6C74A475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51D61224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0D7695F6" w14:textId="77777777" w:rsidTr="00C731E4">
        <w:tc>
          <w:tcPr>
            <w:tcW w:w="574" w:type="dxa"/>
            <w:shd w:val="clear" w:color="auto" w:fill="auto"/>
          </w:tcPr>
          <w:p w14:paraId="616B2525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20" w:type="dxa"/>
            <w:shd w:val="clear" w:color="auto" w:fill="auto"/>
          </w:tcPr>
          <w:p w14:paraId="667CDA53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5ED092D8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029E4981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  <w:tr w:rsidR="00C731E4" w:rsidRPr="00C731E4" w14:paraId="067EEF0B" w14:textId="77777777" w:rsidTr="00C731E4">
        <w:tc>
          <w:tcPr>
            <w:tcW w:w="574" w:type="dxa"/>
            <w:shd w:val="clear" w:color="auto" w:fill="auto"/>
          </w:tcPr>
          <w:p w14:paraId="1963A569" w14:textId="77777777" w:rsidR="00C731E4" w:rsidRPr="00C731E4" w:rsidRDefault="00C731E4" w:rsidP="00C731E4">
            <w:pPr>
              <w:spacing w:line="340" w:lineRule="exact"/>
              <w:rPr>
                <w:rFonts w:ascii="Times New Roman" w:hAnsi="Times New Roman"/>
                <w:sz w:val="20"/>
              </w:rPr>
            </w:pPr>
            <w:r w:rsidRPr="00C731E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420" w:type="dxa"/>
            <w:shd w:val="clear" w:color="auto" w:fill="auto"/>
          </w:tcPr>
          <w:p w14:paraId="1ECD699D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495975EA" w14:textId="77777777" w:rsidR="00C731E4" w:rsidRPr="00C731E4" w:rsidRDefault="00C731E4" w:rsidP="00C731E4">
            <w:pPr>
              <w:spacing w:line="3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5" w:type="dxa"/>
          </w:tcPr>
          <w:p w14:paraId="080D6F99" w14:textId="77777777" w:rsidR="00C731E4" w:rsidRPr="00C731E4" w:rsidRDefault="00C731E4" w:rsidP="00C731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31E4">
              <w:rPr>
                <w:rFonts w:asciiTheme="majorHAnsi" w:hAnsiTheme="majorHAnsi" w:cstheme="majorHAnsi"/>
                <w:sz w:val="18"/>
                <w:szCs w:val="18"/>
              </w:rPr>
              <w:t>Yes / No</w:t>
            </w:r>
          </w:p>
        </w:tc>
      </w:tr>
    </w:tbl>
    <w:p w14:paraId="4EA51DC9" w14:textId="77777777" w:rsidR="00D04B0D" w:rsidRDefault="004346F6" w:rsidP="00D04B0D">
      <w:pPr>
        <w:rPr>
          <w:rFonts w:ascii="Times New Roman" w:eastAsiaTheme="minorEastAsia" w:hAnsi="Times New Roman"/>
          <w:bCs/>
          <w:sz w:val="20"/>
        </w:rPr>
      </w:pPr>
      <w:r>
        <w:rPr>
          <w:rFonts w:ascii="Times New Roman" w:eastAsiaTheme="minorEastAsia" w:hAnsi="Times New Roman" w:hint="eastAsia"/>
          <w:bCs/>
          <w:sz w:val="20"/>
        </w:rPr>
        <w:t>*</w:t>
      </w:r>
      <w:r>
        <w:rPr>
          <w:rFonts w:ascii="Times New Roman" w:eastAsiaTheme="minorEastAsia" w:hAnsi="Times New Roman"/>
          <w:bCs/>
          <w:sz w:val="20"/>
        </w:rPr>
        <w:t xml:space="preserve"> </w:t>
      </w:r>
      <w:r w:rsidRPr="004346F6">
        <w:rPr>
          <w:rFonts w:ascii="Times New Roman" w:eastAsiaTheme="minorEastAsia" w:hAnsi="Times New Roman"/>
          <w:bCs/>
          <w:sz w:val="20"/>
        </w:rPr>
        <w:t>Usage of hexabromocyclododecane (HBCDD</w:t>
      </w:r>
      <w:r w:rsidR="00C731E4">
        <w:rPr>
          <w:rFonts w:ascii="Times New Roman" w:eastAsiaTheme="minorEastAsia" w:hAnsi="Times New Roman"/>
          <w:bCs/>
          <w:sz w:val="20"/>
        </w:rPr>
        <w:t>,</w:t>
      </w:r>
      <w:r w:rsidRPr="004346F6">
        <w:rPr>
          <w:rFonts w:ascii="Times New Roman" w:eastAsiaTheme="minorEastAsia" w:hAnsi="Times New Roman"/>
          <w:bCs/>
          <w:sz w:val="20"/>
        </w:rPr>
        <w:t xml:space="preserve"> a brominated flame retardant</w:t>
      </w:r>
      <w:r w:rsidR="00C731E4">
        <w:rPr>
          <w:rFonts w:ascii="Times New Roman" w:eastAsiaTheme="minorEastAsia" w:hAnsi="Times New Roman"/>
          <w:bCs/>
          <w:sz w:val="20"/>
        </w:rPr>
        <w:t>)</w:t>
      </w:r>
      <w:r>
        <w:rPr>
          <w:rFonts w:ascii="Times New Roman" w:eastAsiaTheme="minorEastAsia" w:hAnsi="Times New Roman"/>
          <w:bCs/>
          <w:sz w:val="20"/>
        </w:rPr>
        <w:t>;</w:t>
      </w:r>
    </w:p>
    <w:p w14:paraId="2F7488FA" w14:textId="77777777" w:rsidR="004346F6" w:rsidRPr="004346F6" w:rsidRDefault="004346F6" w:rsidP="004346F6">
      <w:pPr>
        <w:ind w:leftChars="67" w:left="141"/>
        <w:rPr>
          <w:rFonts w:ascii="Times New Roman" w:eastAsiaTheme="minorEastAsia" w:hAnsi="Times New Roman"/>
          <w:bCs/>
          <w:sz w:val="20"/>
        </w:rPr>
      </w:pPr>
      <w:r w:rsidRPr="004346F6">
        <w:rPr>
          <w:rFonts w:ascii="Times New Roman" w:eastAsiaTheme="minorEastAsia" w:hAnsi="Times New Roman"/>
          <w:bCs/>
          <w:sz w:val="20"/>
        </w:rPr>
        <w:t xml:space="preserve">For applications after </w:t>
      </w:r>
      <w:r>
        <w:rPr>
          <w:rFonts w:ascii="Times New Roman" w:eastAsiaTheme="minorEastAsia" w:hAnsi="Times New Roman"/>
          <w:bCs/>
          <w:sz w:val="20"/>
        </w:rPr>
        <w:t xml:space="preserve">31 </w:t>
      </w:r>
      <w:r w:rsidRPr="004346F6">
        <w:rPr>
          <w:rFonts w:ascii="Times New Roman" w:eastAsiaTheme="minorEastAsia" w:hAnsi="Times New Roman"/>
          <w:bCs/>
          <w:sz w:val="20"/>
        </w:rPr>
        <w:t xml:space="preserve">December </w:t>
      </w:r>
      <w:r>
        <w:rPr>
          <w:rFonts w:ascii="Times New Roman" w:eastAsiaTheme="minorEastAsia" w:hAnsi="Times New Roman"/>
          <w:bCs/>
          <w:sz w:val="20"/>
        </w:rPr>
        <w:t>2020, p</w:t>
      </w:r>
      <w:r w:rsidRPr="004346F6">
        <w:rPr>
          <w:rFonts w:ascii="Times New Roman" w:eastAsiaTheme="minorEastAsia" w:hAnsi="Times New Roman"/>
          <w:bCs/>
          <w:sz w:val="20"/>
        </w:rPr>
        <w:t xml:space="preserve">lease indicate </w:t>
      </w:r>
      <w:proofErr w:type="gramStart"/>
      <w:r w:rsidRPr="004346F6">
        <w:rPr>
          <w:rFonts w:ascii="Times New Roman" w:eastAsiaTheme="minorEastAsia" w:hAnsi="Times New Roman"/>
          <w:bCs/>
          <w:sz w:val="20"/>
        </w:rPr>
        <w:t>whether or not</w:t>
      </w:r>
      <w:proofErr w:type="gramEnd"/>
      <w:r w:rsidRPr="004346F6">
        <w:rPr>
          <w:rFonts w:ascii="Times New Roman" w:eastAsiaTheme="minorEastAsia" w:hAnsi="Times New Roman"/>
          <w:bCs/>
          <w:sz w:val="20"/>
        </w:rPr>
        <w:t xml:space="preserve"> you have used HBCDD </w:t>
      </w:r>
      <w:r w:rsidR="00C731E4">
        <w:rPr>
          <w:rFonts w:ascii="Times New Roman" w:eastAsiaTheme="minorEastAsia" w:hAnsi="Times New Roman"/>
          <w:bCs/>
          <w:sz w:val="20"/>
        </w:rPr>
        <w:t>after</w:t>
      </w:r>
      <w:r w:rsidRPr="004346F6">
        <w:rPr>
          <w:rFonts w:ascii="Times New Roman" w:eastAsiaTheme="minorEastAsia" w:hAnsi="Times New Roman"/>
          <w:bCs/>
          <w:sz w:val="20"/>
        </w:rPr>
        <w:t xml:space="preserve"> </w:t>
      </w:r>
      <w:r>
        <w:rPr>
          <w:rFonts w:ascii="Times New Roman" w:eastAsiaTheme="minorEastAsia" w:hAnsi="Times New Roman"/>
          <w:bCs/>
          <w:sz w:val="20"/>
        </w:rPr>
        <w:t xml:space="preserve">31 </w:t>
      </w:r>
      <w:r w:rsidRPr="004346F6">
        <w:rPr>
          <w:rFonts w:ascii="Times New Roman" w:eastAsiaTheme="minorEastAsia" w:hAnsi="Times New Roman"/>
          <w:bCs/>
          <w:sz w:val="20"/>
        </w:rPr>
        <w:t xml:space="preserve">December </w:t>
      </w:r>
      <w:r>
        <w:rPr>
          <w:rFonts w:ascii="Times New Roman" w:eastAsiaTheme="minorEastAsia" w:hAnsi="Times New Roman"/>
          <w:bCs/>
          <w:sz w:val="20"/>
        </w:rPr>
        <w:t>2020</w:t>
      </w:r>
      <w:r w:rsidRPr="004346F6">
        <w:rPr>
          <w:rFonts w:ascii="Times New Roman" w:eastAsiaTheme="minorEastAsia" w:hAnsi="Times New Roman"/>
          <w:bCs/>
          <w:sz w:val="20"/>
        </w:rPr>
        <w:t xml:space="preserve"> or the date of </w:t>
      </w:r>
      <w:r>
        <w:rPr>
          <w:rFonts w:ascii="Times New Roman" w:eastAsiaTheme="minorEastAsia" w:hAnsi="Times New Roman"/>
          <w:bCs/>
          <w:sz w:val="20"/>
        </w:rPr>
        <w:t>IHM initial survey,</w:t>
      </w:r>
      <w:r w:rsidRPr="004346F6">
        <w:rPr>
          <w:rFonts w:ascii="Times New Roman" w:eastAsiaTheme="minorEastAsia" w:hAnsi="Times New Roman"/>
          <w:bCs/>
          <w:sz w:val="20"/>
        </w:rPr>
        <w:t xml:space="preserve"> whichever is later.</w:t>
      </w:r>
    </w:p>
    <w:p w14:paraId="24B7BA4F" w14:textId="77777777" w:rsidR="004346F6" w:rsidRDefault="004346F6" w:rsidP="00D04B0D">
      <w:pPr>
        <w:rPr>
          <w:rFonts w:ascii="Times New Roman" w:eastAsiaTheme="minorEastAsia" w:hAnsi="Times New Roman"/>
          <w:b/>
          <w:sz w:val="20"/>
        </w:rPr>
      </w:pPr>
    </w:p>
    <w:p w14:paraId="37733A39" w14:textId="77777777" w:rsidR="004346F6" w:rsidRDefault="004346F6" w:rsidP="00D04B0D">
      <w:pPr>
        <w:rPr>
          <w:rFonts w:ascii="Times New Roman" w:eastAsiaTheme="minorEastAsia" w:hAnsi="Times New Roman"/>
          <w:b/>
          <w:sz w:val="20"/>
        </w:rPr>
      </w:pPr>
      <w:r>
        <w:rPr>
          <w:rFonts w:ascii="Times New Roman" w:eastAsiaTheme="minorEastAsia" w:hAnsi="Times New Roman" w:hint="eastAsia"/>
          <w:b/>
          <w:sz w:val="20"/>
        </w:rPr>
        <w:t>A</w:t>
      </w:r>
      <w:r>
        <w:rPr>
          <w:rFonts w:ascii="Times New Roman" w:eastAsiaTheme="minorEastAsia" w:hAnsi="Times New Roman"/>
          <w:b/>
          <w:sz w:val="20"/>
        </w:rPr>
        <w:t>TTACHMENT</w:t>
      </w:r>
    </w:p>
    <w:p w14:paraId="5A8D6829" w14:textId="77777777" w:rsidR="004346F6" w:rsidRPr="004346F6" w:rsidRDefault="004346F6" w:rsidP="004346F6">
      <w:pPr>
        <w:pStyle w:val="ae"/>
        <w:numPr>
          <w:ilvl w:val="0"/>
          <w:numId w:val="37"/>
        </w:numPr>
        <w:rPr>
          <w:rFonts w:ascii="Times New Roman" w:eastAsiaTheme="minorEastAsia" w:hAnsi="Times New Roman"/>
          <w:bCs/>
          <w:sz w:val="20"/>
        </w:rPr>
      </w:pPr>
      <w:r w:rsidRPr="004346F6">
        <w:rPr>
          <w:rFonts w:ascii="Times New Roman" w:eastAsiaTheme="minorEastAsia" w:hAnsi="Times New Roman" w:hint="eastAsia"/>
          <w:bCs/>
          <w:sz w:val="20"/>
        </w:rPr>
        <w:t>A</w:t>
      </w:r>
      <w:r w:rsidRPr="004346F6">
        <w:rPr>
          <w:rFonts w:ascii="Times New Roman" w:eastAsiaTheme="minorEastAsia" w:hAnsi="Times New Roman"/>
          <w:bCs/>
          <w:sz w:val="20"/>
        </w:rPr>
        <w:t xml:space="preserve"> copy of international certificate on inventory of hazardous materials (IHM certificate.) issued by JG.</w:t>
      </w:r>
    </w:p>
    <w:p w14:paraId="7DE1C35C" w14:textId="77777777" w:rsidR="004346F6" w:rsidRPr="004346F6" w:rsidRDefault="004346F6" w:rsidP="004346F6">
      <w:pPr>
        <w:pStyle w:val="ae"/>
        <w:ind w:left="360"/>
        <w:rPr>
          <w:rFonts w:ascii="Times New Roman" w:eastAsiaTheme="minorEastAsia" w:hAnsi="Times New Roman"/>
          <w:bCs/>
          <w:sz w:val="20"/>
        </w:rPr>
      </w:pPr>
      <w:r w:rsidRPr="004346F6">
        <w:rPr>
          <w:rFonts w:ascii="Times New Roman" w:eastAsiaTheme="minorEastAsia" w:hAnsi="Times New Roman" w:hint="eastAsia"/>
          <w:bCs/>
          <w:sz w:val="20"/>
        </w:rPr>
        <w:t>(</w:t>
      </w:r>
      <w:r w:rsidRPr="004346F6">
        <w:rPr>
          <w:rFonts w:ascii="Times New Roman" w:eastAsiaTheme="minorEastAsia" w:hAnsi="Times New Roman"/>
          <w:bCs/>
          <w:sz w:val="20"/>
        </w:rPr>
        <w:t>All applicable ships are required)</w:t>
      </w:r>
    </w:p>
    <w:p w14:paraId="591091CA" w14:textId="77777777" w:rsidR="004346F6" w:rsidRDefault="004346F6" w:rsidP="00D04B0D">
      <w:pPr>
        <w:spacing w:beforeLines="4" w:before="14"/>
        <w:jc w:val="left"/>
        <w:rPr>
          <w:rFonts w:ascii="Times New Roman" w:eastAsia="ＭＳ ゴシック" w:hAnsi="Times New Roman"/>
          <w:b/>
          <w:sz w:val="20"/>
        </w:rPr>
      </w:pPr>
    </w:p>
    <w:p w14:paraId="6BB5C57A" w14:textId="77777777" w:rsidR="00D04B0D" w:rsidRPr="007649A1" w:rsidRDefault="00D04B0D" w:rsidP="00D04B0D">
      <w:pPr>
        <w:spacing w:beforeLines="4" w:before="14"/>
        <w:jc w:val="left"/>
        <w:rPr>
          <w:rFonts w:ascii="Times New Roman" w:hAnsi="Times New Roman"/>
          <w:sz w:val="20"/>
        </w:rPr>
      </w:pPr>
      <w:r w:rsidRPr="007649A1">
        <w:rPr>
          <w:rFonts w:ascii="Times New Roman" w:eastAsia="ＭＳ ゴシック" w:hAnsi="Times New Roman"/>
          <w:b/>
          <w:sz w:val="20"/>
        </w:rPr>
        <w:t>BILLING CONTACT</w:t>
      </w:r>
      <w:r w:rsidRPr="007649A1">
        <w:rPr>
          <w:rFonts w:ascii="Times New Roman" w:eastAsia="ＭＳ ゴシック" w:hAnsi="Times New Roman"/>
          <w:sz w:val="20"/>
        </w:rPr>
        <w:t xml:space="preserve"> </w:t>
      </w:r>
      <w:r w:rsidR="007649A1" w:rsidRPr="007649A1">
        <w:rPr>
          <w:rFonts w:ascii="Times New Roman" w:hAnsi="Times New Roman"/>
          <w:i/>
          <w:sz w:val="18"/>
          <w:szCs w:val="16"/>
        </w:rPr>
        <w:t>(Note)</w:t>
      </w:r>
      <w:r w:rsidR="007649A1">
        <w:rPr>
          <w:rFonts w:ascii="Times New Roman" w:hAnsi="Times New Roman"/>
          <w:i/>
          <w:sz w:val="18"/>
          <w:szCs w:val="16"/>
        </w:rPr>
        <w:t xml:space="preserve"> </w:t>
      </w:r>
      <w:r w:rsidRPr="007649A1">
        <w:rPr>
          <w:rFonts w:ascii="Times New Roman" w:hAnsi="Times New Roman"/>
          <w:i/>
          <w:sz w:val="18"/>
          <w:szCs w:val="16"/>
        </w:rPr>
        <w:t>Please complete the following only in cases where the billing contact and applicant are different.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3647"/>
        <w:gridCol w:w="1984"/>
        <w:gridCol w:w="2127"/>
      </w:tblGrid>
      <w:tr w:rsidR="004346F6" w:rsidRPr="00F73B63" w14:paraId="65D88277" w14:textId="77777777" w:rsidTr="004346F6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765C405" w14:textId="77777777" w:rsidR="004346F6" w:rsidRPr="00F73B63" w:rsidRDefault="004346F6" w:rsidP="004346F6">
            <w:pPr>
              <w:spacing w:line="200" w:lineRule="exact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</w:p>
          <w:p w14:paraId="561DC078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8E77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FF4106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6E5C31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6D3BBEA" w14:textId="77777777" w:rsidR="004346F6" w:rsidRPr="00F73B63" w:rsidRDefault="004346F6" w:rsidP="004346F6">
            <w:pPr>
              <w:spacing w:beforeLines="50" w:before="180" w:afterLines="50" w:after="180" w:line="24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Signature of Applicant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DCBA01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46F6" w:rsidRPr="00F73B63" w14:paraId="61AE9CCA" w14:textId="77777777" w:rsidTr="004346F6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E1201B9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D8DEA9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41E2EC09" w14:textId="77777777" w:rsidR="004346F6" w:rsidRPr="00F73B63" w:rsidRDefault="004346F6" w:rsidP="004346F6">
            <w:pPr>
              <w:spacing w:before="60" w:line="16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Name in Block Capitals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985EBAA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46F6" w:rsidRPr="00F73B63" w14:paraId="325658AD" w14:textId="77777777" w:rsidTr="004346F6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2C1EEE4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64F65DD1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36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5A7A1596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189AF33C" w14:textId="77777777" w:rsidR="004346F6" w:rsidRPr="00F73B63" w:rsidRDefault="004346F6" w:rsidP="004346F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72132D" w14:textId="77777777" w:rsidR="004346F6" w:rsidRPr="00F73B63" w:rsidRDefault="004346F6" w:rsidP="004346F6">
            <w:pPr>
              <w:spacing w:line="200" w:lineRule="exact"/>
              <w:ind w:firstLineChars="49" w:firstLine="7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594A895" w14:textId="77777777" w:rsidR="00702F93" w:rsidRPr="001D776A" w:rsidRDefault="00702F93" w:rsidP="002060A3">
      <w:pPr>
        <w:pStyle w:val="aa"/>
        <w:ind w:right="0"/>
        <w:rPr>
          <w:sz w:val="21"/>
        </w:rPr>
      </w:pPr>
    </w:p>
    <w:p w14:paraId="23143DC3" w14:textId="77777777" w:rsidR="00D206BC" w:rsidRPr="007649A1" w:rsidRDefault="004346F6" w:rsidP="002060A3">
      <w:pPr>
        <w:pStyle w:val="aa"/>
        <w:ind w:right="0"/>
        <w:rPr>
          <w:i/>
          <w:sz w:val="21"/>
        </w:rPr>
      </w:pPr>
      <w:r>
        <w:rPr>
          <w:i/>
          <w:sz w:val="21"/>
        </w:rPr>
        <w:t xml:space="preserve">Note: </w:t>
      </w:r>
    </w:p>
    <w:p w14:paraId="5A922F50" w14:textId="77777777" w:rsidR="00E36472" w:rsidRDefault="00E36472">
      <w:pPr>
        <w:widowControl/>
        <w:jc w:val="left"/>
        <w:rPr>
          <w:rFonts w:ascii="Times New Roman" w:hAnsi="Times New Roman"/>
          <w:snapToGrid w:val="0"/>
        </w:rPr>
      </w:pPr>
    </w:p>
    <w:sectPr w:rsidR="00E36472" w:rsidSect="008A324C"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505E" w14:textId="77777777" w:rsidR="008C7618" w:rsidRDefault="008C7618">
      <w:r>
        <w:separator/>
      </w:r>
    </w:p>
  </w:endnote>
  <w:endnote w:type="continuationSeparator" w:id="0">
    <w:p w14:paraId="2F43FE32" w14:textId="77777777" w:rsidR="008C7618" w:rsidRDefault="008C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553435"/>
      <w:docPartObj>
        <w:docPartGallery w:val="Page Numbers (Bottom of Page)"/>
        <w:docPartUnique/>
      </w:docPartObj>
    </w:sdtPr>
    <w:sdtEndPr/>
    <w:sdtContent>
      <w:p w14:paraId="457DD426" w14:textId="77777777" w:rsidR="008C7618" w:rsidRDefault="008C7618" w:rsidP="008C29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4A1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A48C" w14:textId="77777777" w:rsidR="008C7618" w:rsidRDefault="008C7618">
      <w:r>
        <w:separator/>
      </w:r>
    </w:p>
  </w:footnote>
  <w:footnote w:type="continuationSeparator" w:id="0">
    <w:p w14:paraId="2EEBDD87" w14:textId="77777777" w:rsidR="008C7618" w:rsidRDefault="008C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8FA"/>
    <w:multiLevelType w:val="singleLevel"/>
    <w:tmpl w:val="0FE88D0E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1" w15:restartNumberingAfterBreak="0">
    <w:nsid w:val="075E5428"/>
    <w:multiLevelType w:val="singleLevel"/>
    <w:tmpl w:val="FADA41BC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" w15:restartNumberingAfterBreak="0">
    <w:nsid w:val="07C83D6F"/>
    <w:multiLevelType w:val="hybridMultilevel"/>
    <w:tmpl w:val="0D14F854"/>
    <w:lvl w:ilvl="0" w:tplc="BFEA1D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264DAD"/>
    <w:multiLevelType w:val="hybridMultilevel"/>
    <w:tmpl w:val="33302658"/>
    <w:lvl w:ilvl="0" w:tplc="F3826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E2048"/>
    <w:multiLevelType w:val="singleLevel"/>
    <w:tmpl w:val="660673F0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5" w15:restartNumberingAfterBreak="0">
    <w:nsid w:val="17F553C6"/>
    <w:multiLevelType w:val="singleLevel"/>
    <w:tmpl w:val="F91EBDD6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6" w15:restartNumberingAfterBreak="0">
    <w:nsid w:val="185708C9"/>
    <w:multiLevelType w:val="hybridMultilevel"/>
    <w:tmpl w:val="B4AC9754"/>
    <w:lvl w:ilvl="0" w:tplc="E62CC7F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854BD3"/>
    <w:multiLevelType w:val="hybridMultilevel"/>
    <w:tmpl w:val="F1B0B1BC"/>
    <w:lvl w:ilvl="0" w:tplc="BFEA1D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2A612B"/>
    <w:multiLevelType w:val="singleLevel"/>
    <w:tmpl w:val="7C4E30FC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9" w15:restartNumberingAfterBreak="0">
    <w:nsid w:val="267B6B05"/>
    <w:multiLevelType w:val="hybridMultilevel"/>
    <w:tmpl w:val="CF3CA576"/>
    <w:lvl w:ilvl="0" w:tplc="BFEA1D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E634006"/>
    <w:multiLevelType w:val="hybridMultilevel"/>
    <w:tmpl w:val="BA1C45FE"/>
    <w:lvl w:ilvl="0" w:tplc="334E8316">
      <w:start w:val="1"/>
      <w:numFmt w:val="decimal"/>
      <w:lvlText w:val="Chapter %1"/>
      <w:lvlJc w:val="left"/>
      <w:pPr>
        <w:ind w:left="3823" w:hanging="420"/>
      </w:pPr>
      <w:rPr>
        <w:rFonts w:ascii="Times New Roman" w:hAnsi="Times New Roman" w:hint="default"/>
        <w:b/>
        <w:i w:val="0"/>
        <w:caps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5" w:hanging="420"/>
      </w:pPr>
    </w:lvl>
    <w:lvl w:ilvl="3" w:tplc="0409000F" w:tentative="1">
      <w:start w:val="1"/>
      <w:numFmt w:val="decimal"/>
      <w:lvlText w:val="%4."/>
      <w:lvlJc w:val="left"/>
      <w:pPr>
        <w:ind w:left="6925" w:hanging="420"/>
      </w:pPr>
    </w:lvl>
    <w:lvl w:ilvl="4" w:tplc="04090017" w:tentative="1">
      <w:start w:val="1"/>
      <w:numFmt w:val="aiueoFullWidth"/>
      <w:lvlText w:val="(%5)"/>
      <w:lvlJc w:val="left"/>
      <w:pPr>
        <w:ind w:left="7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5" w:hanging="420"/>
      </w:pPr>
    </w:lvl>
    <w:lvl w:ilvl="6" w:tplc="0409000F" w:tentative="1">
      <w:start w:val="1"/>
      <w:numFmt w:val="decimal"/>
      <w:lvlText w:val="%7."/>
      <w:lvlJc w:val="left"/>
      <w:pPr>
        <w:ind w:left="8185" w:hanging="420"/>
      </w:pPr>
    </w:lvl>
    <w:lvl w:ilvl="7" w:tplc="04090017" w:tentative="1">
      <w:start w:val="1"/>
      <w:numFmt w:val="aiueoFullWidth"/>
      <w:lvlText w:val="(%8)"/>
      <w:lvlJc w:val="left"/>
      <w:pPr>
        <w:ind w:left="8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5" w:hanging="420"/>
      </w:pPr>
    </w:lvl>
  </w:abstractNum>
  <w:abstractNum w:abstractNumId="11" w15:restartNumberingAfterBreak="0">
    <w:nsid w:val="2F004349"/>
    <w:multiLevelType w:val="singleLevel"/>
    <w:tmpl w:val="15780608"/>
    <w:lvl w:ilvl="0">
      <w:start w:val="1"/>
      <w:numFmt w:val="decimal"/>
      <w:lvlText w:val="2.%1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sz w:val="19"/>
      </w:rPr>
    </w:lvl>
  </w:abstractNum>
  <w:abstractNum w:abstractNumId="12" w15:restartNumberingAfterBreak="0">
    <w:nsid w:val="31D20B48"/>
    <w:multiLevelType w:val="hybridMultilevel"/>
    <w:tmpl w:val="E05E08E2"/>
    <w:lvl w:ilvl="0" w:tplc="BFEA1D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0C5CFF"/>
    <w:multiLevelType w:val="singleLevel"/>
    <w:tmpl w:val="C79AE994"/>
    <w:lvl w:ilvl="0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14" w15:restartNumberingAfterBreak="0">
    <w:nsid w:val="3B8A53E9"/>
    <w:multiLevelType w:val="hybridMultilevel"/>
    <w:tmpl w:val="A5F8A9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BA15DCA"/>
    <w:multiLevelType w:val="singleLevel"/>
    <w:tmpl w:val="5A586C18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16" w15:restartNumberingAfterBreak="0">
    <w:nsid w:val="40524DA4"/>
    <w:multiLevelType w:val="singleLevel"/>
    <w:tmpl w:val="5EB6F0EE"/>
    <w:lvl w:ilvl="0">
      <w:start w:val="1"/>
      <w:numFmt w:val="decimal"/>
      <w:lvlText w:val="8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17" w15:restartNumberingAfterBreak="0">
    <w:nsid w:val="43294C6E"/>
    <w:multiLevelType w:val="singleLevel"/>
    <w:tmpl w:val="DB365D0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18" w15:restartNumberingAfterBreak="0">
    <w:nsid w:val="466A1B26"/>
    <w:multiLevelType w:val="hybridMultilevel"/>
    <w:tmpl w:val="739CB158"/>
    <w:lvl w:ilvl="0" w:tplc="A8C03F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4038FA"/>
    <w:multiLevelType w:val="singleLevel"/>
    <w:tmpl w:val="5EBA75C2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20" w15:restartNumberingAfterBreak="0">
    <w:nsid w:val="51E918DA"/>
    <w:multiLevelType w:val="singleLevel"/>
    <w:tmpl w:val="45E2677C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1" w15:restartNumberingAfterBreak="0">
    <w:nsid w:val="52D50F85"/>
    <w:multiLevelType w:val="hybridMultilevel"/>
    <w:tmpl w:val="09AC7CC2"/>
    <w:lvl w:ilvl="0" w:tplc="6F58040C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DA6298"/>
    <w:multiLevelType w:val="singleLevel"/>
    <w:tmpl w:val="BB58BEAA"/>
    <w:lvl w:ilvl="0">
      <w:start w:val="1"/>
      <w:numFmt w:val="decimal"/>
      <w:lvlText w:val="1.%1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sz w:val="19"/>
      </w:rPr>
    </w:lvl>
  </w:abstractNum>
  <w:abstractNum w:abstractNumId="23" w15:restartNumberingAfterBreak="0">
    <w:nsid w:val="59E43C2D"/>
    <w:multiLevelType w:val="singleLevel"/>
    <w:tmpl w:val="F0E4F660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4" w15:restartNumberingAfterBreak="0">
    <w:nsid w:val="652F796A"/>
    <w:multiLevelType w:val="hybridMultilevel"/>
    <w:tmpl w:val="5762A460"/>
    <w:lvl w:ilvl="0" w:tplc="73CCDC6A">
      <w:start w:val="1"/>
      <w:numFmt w:val="decimal"/>
      <w:lvlText w:val="(%1)"/>
      <w:lvlJc w:val="left"/>
      <w:pPr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FFE413A"/>
    <w:multiLevelType w:val="singleLevel"/>
    <w:tmpl w:val="2DAC7178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6" w15:restartNumberingAfterBreak="0">
    <w:nsid w:val="73567C24"/>
    <w:multiLevelType w:val="singleLevel"/>
    <w:tmpl w:val="859E9A5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7421759F"/>
    <w:multiLevelType w:val="singleLevel"/>
    <w:tmpl w:val="56DA4226"/>
    <w:lvl w:ilvl="0">
      <w:start w:val="1"/>
      <w:numFmt w:val="decimal"/>
      <w:lvlText w:val="(%1)"/>
      <w:lvlJc w:val="left"/>
      <w:pPr>
        <w:tabs>
          <w:tab w:val="num" w:pos="1070"/>
        </w:tabs>
        <w:ind w:left="99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8" w15:restartNumberingAfterBreak="0">
    <w:nsid w:val="74EA1167"/>
    <w:multiLevelType w:val="hybridMultilevel"/>
    <w:tmpl w:val="D9BC9382"/>
    <w:lvl w:ilvl="0" w:tplc="6F58040C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849A699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F90848"/>
    <w:multiLevelType w:val="singleLevel"/>
    <w:tmpl w:val="9EAA6BC4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30" w15:restartNumberingAfterBreak="0">
    <w:nsid w:val="78133AD2"/>
    <w:multiLevelType w:val="hybridMultilevel"/>
    <w:tmpl w:val="2B0A849A"/>
    <w:lvl w:ilvl="0" w:tplc="ED78C9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372D77"/>
    <w:multiLevelType w:val="singleLevel"/>
    <w:tmpl w:val="CB2A9F6E"/>
    <w:lvl w:ilvl="0">
      <w:start w:val="1"/>
      <w:numFmt w:val="decimal"/>
      <w:lvlText w:val="4.%1"/>
      <w:lvlJc w:val="left"/>
      <w:pPr>
        <w:tabs>
          <w:tab w:val="num" w:pos="2411"/>
        </w:tabs>
        <w:ind w:left="2411" w:hanging="851"/>
      </w:pPr>
      <w:rPr>
        <w:rFonts w:ascii="Times New Roman" w:hAnsi="Times New Roman" w:hint="default"/>
        <w:sz w:val="19"/>
      </w:rPr>
    </w:lvl>
  </w:abstractNum>
  <w:abstractNum w:abstractNumId="32" w15:restartNumberingAfterBreak="0">
    <w:nsid w:val="7B1A6767"/>
    <w:multiLevelType w:val="singleLevel"/>
    <w:tmpl w:val="C4B6FD78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300"/>
      </w:pPr>
      <w:rPr>
        <w:rFonts w:hint="eastAsia"/>
      </w:rPr>
    </w:lvl>
  </w:abstractNum>
  <w:abstractNum w:abstractNumId="33" w15:restartNumberingAfterBreak="0">
    <w:nsid w:val="7B9A1009"/>
    <w:multiLevelType w:val="hybridMultilevel"/>
    <w:tmpl w:val="3A9E445C"/>
    <w:lvl w:ilvl="0" w:tplc="BFEA1D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DC07995"/>
    <w:multiLevelType w:val="singleLevel"/>
    <w:tmpl w:val="507866E0"/>
    <w:lvl w:ilvl="0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35" w15:restartNumberingAfterBreak="0">
    <w:nsid w:val="7F1D3F0D"/>
    <w:multiLevelType w:val="singleLevel"/>
    <w:tmpl w:val="4D6C7D62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36" w15:restartNumberingAfterBreak="0">
    <w:nsid w:val="7FB64F89"/>
    <w:multiLevelType w:val="hybridMultilevel"/>
    <w:tmpl w:val="8EDCFE2C"/>
    <w:lvl w:ilvl="0" w:tplc="7730E986">
      <w:start w:val="1"/>
      <w:numFmt w:val="decimal"/>
      <w:lvlText w:val="%1."/>
      <w:lvlJc w:val="left"/>
      <w:pPr>
        <w:ind w:left="420" w:hanging="420"/>
      </w:pPr>
      <w:rPr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0"/>
  </w:num>
  <w:num w:numId="5">
    <w:abstractNumId w:val="23"/>
  </w:num>
  <w:num w:numId="6">
    <w:abstractNumId w:val="17"/>
  </w:num>
  <w:num w:numId="7">
    <w:abstractNumId w:val="1"/>
  </w:num>
  <w:num w:numId="8">
    <w:abstractNumId w:val="5"/>
  </w:num>
  <w:num w:numId="9">
    <w:abstractNumId w:val="19"/>
  </w:num>
  <w:num w:numId="10">
    <w:abstractNumId w:val="35"/>
  </w:num>
  <w:num w:numId="11">
    <w:abstractNumId w:val="20"/>
  </w:num>
  <w:num w:numId="12">
    <w:abstractNumId w:val="8"/>
  </w:num>
  <w:num w:numId="13">
    <w:abstractNumId w:val="11"/>
  </w:num>
  <w:num w:numId="14">
    <w:abstractNumId w:val="22"/>
  </w:num>
  <w:num w:numId="15">
    <w:abstractNumId w:val="29"/>
  </w:num>
  <w:num w:numId="16">
    <w:abstractNumId w:val="31"/>
  </w:num>
  <w:num w:numId="17">
    <w:abstractNumId w:val="34"/>
  </w:num>
  <w:num w:numId="18">
    <w:abstractNumId w:val="13"/>
  </w:num>
  <w:num w:numId="19">
    <w:abstractNumId w:val="4"/>
  </w:num>
  <w:num w:numId="20">
    <w:abstractNumId w:val="16"/>
  </w:num>
  <w:num w:numId="21">
    <w:abstractNumId w:val="26"/>
  </w:num>
  <w:num w:numId="22">
    <w:abstractNumId w:val="32"/>
  </w:num>
  <w:num w:numId="23">
    <w:abstractNumId w:val="10"/>
  </w:num>
  <w:num w:numId="24">
    <w:abstractNumId w:val="6"/>
  </w:num>
  <w:num w:numId="25">
    <w:abstractNumId w:val="18"/>
  </w:num>
  <w:num w:numId="26">
    <w:abstractNumId w:val="24"/>
  </w:num>
  <w:num w:numId="27">
    <w:abstractNumId w:val="28"/>
  </w:num>
  <w:num w:numId="28">
    <w:abstractNumId w:val="21"/>
  </w:num>
  <w:num w:numId="29">
    <w:abstractNumId w:val="3"/>
  </w:num>
  <w:num w:numId="30">
    <w:abstractNumId w:val="14"/>
  </w:num>
  <w:num w:numId="31">
    <w:abstractNumId w:val="33"/>
  </w:num>
  <w:num w:numId="32">
    <w:abstractNumId w:val="12"/>
  </w:num>
  <w:num w:numId="33">
    <w:abstractNumId w:val="2"/>
  </w:num>
  <w:num w:numId="34">
    <w:abstractNumId w:val="9"/>
  </w:num>
  <w:num w:numId="35">
    <w:abstractNumId w:val="7"/>
  </w:num>
  <w:num w:numId="36">
    <w:abstractNumId w:val="36"/>
  </w:num>
  <w:num w:numId="3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mirrorMargins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D"/>
    <w:rsid w:val="00012C3F"/>
    <w:rsid w:val="00042D6B"/>
    <w:rsid w:val="00051B5D"/>
    <w:rsid w:val="00084B58"/>
    <w:rsid w:val="000B7BDE"/>
    <w:rsid w:val="000C1A70"/>
    <w:rsid w:val="00101BBC"/>
    <w:rsid w:val="001573DE"/>
    <w:rsid w:val="0016033B"/>
    <w:rsid w:val="001C232B"/>
    <w:rsid w:val="001D776A"/>
    <w:rsid w:val="001E20D0"/>
    <w:rsid w:val="001E630F"/>
    <w:rsid w:val="002060A3"/>
    <w:rsid w:val="002245EA"/>
    <w:rsid w:val="00240821"/>
    <w:rsid w:val="00246308"/>
    <w:rsid w:val="0026063D"/>
    <w:rsid w:val="00263B67"/>
    <w:rsid w:val="002679D8"/>
    <w:rsid w:val="00272F06"/>
    <w:rsid w:val="00280797"/>
    <w:rsid w:val="00280885"/>
    <w:rsid w:val="002B645A"/>
    <w:rsid w:val="00304C42"/>
    <w:rsid w:val="00310704"/>
    <w:rsid w:val="003240C7"/>
    <w:rsid w:val="003B71AE"/>
    <w:rsid w:val="003C5315"/>
    <w:rsid w:val="003D5B8C"/>
    <w:rsid w:val="003E490F"/>
    <w:rsid w:val="004153FF"/>
    <w:rsid w:val="004263D0"/>
    <w:rsid w:val="004275EA"/>
    <w:rsid w:val="004346F6"/>
    <w:rsid w:val="004566EB"/>
    <w:rsid w:val="00471D21"/>
    <w:rsid w:val="0047540E"/>
    <w:rsid w:val="004A599A"/>
    <w:rsid w:val="004D4E74"/>
    <w:rsid w:val="004E70DB"/>
    <w:rsid w:val="004F50D2"/>
    <w:rsid w:val="005317B5"/>
    <w:rsid w:val="0053751D"/>
    <w:rsid w:val="00582B4C"/>
    <w:rsid w:val="005A711F"/>
    <w:rsid w:val="005C6ED1"/>
    <w:rsid w:val="0062580C"/>
    <w:rsid w:val="00632D02"/>
    <w:rsid w:val="00667B3D"/>
    <w:rsid w:val="0069506A"/>
    <w:rsid w:val="006C6686"/>
    <w:rsid w:val="006D188B"/>
    <w:rsid w:val="006D4DC2"/>
    <w:rsid w:val="006E7E94"/>
    <w:rsid w:val="00702F93"/>
    <w:rsid w:val="00705A4D"/>
    <w:rsid w:val="00721AB4"/>
    <w:rsid w:val="00752398"/>
    <w:rsid w:val="0075773A"/>
    <w:rsid w:val="00757F5D"/>
    <w:rsid w:val="007649A1"/>
    <w:rsid w:val="007C7FF2"/>
    <w:rsid w:val="00840F4F"/>
    <w:rsid w:val="008479B7"/>
    <w:rsid w:val="0087208E"/>
    <w:rsid w:val="00895353"/>
    <w:rsid w:val="008A324C"/>
    <w:rsid w:val="008B4A1D"/>
    <w:rsid w:val="008C29F0"/>
    <w:rsid w:val="008C436D"/>
    <w:rsid w:val="008C7618"/>
    <w:rsid w:val="009267A9"/>
    <w:rsid w:val="0093765D"/>
    <w:rsid w:val="009379CF"/>
    <w:rsid w:val="00974277"/>
    <w:rsid w:val="009815ED"/>
    <w:rsid w:val="00987FF2"/>
    <w:rsid w:val="009965CA"/>
    <w:rsid w:val="009C09D6"/>
    <w:rsid w:val="00A40FE3"/>
    <w:rsid w:val="00A50709"/>
    <w:rsid w:val="00A62702"/>
    <w:rsid w:val="00A923C4"/>
    <w:rsid w:val="00A96B22"/>
    <w:rsid w:val="00AB70B2"/>
    <w:rsid w:val="00AB7226"/>
    <w:rsid w:val="00B03EE8"/>
    <w:rsid w:val="00B14FF1"/>
    <w:rsid w:val="00B1602F"/>
    <w:rsid w:val="00B56220"/>
    <w:rsid w:val="00B75716"/>
    <w:rsid w:val="00B8043D"/>
    <w:rsid w:val="00BA0BAA"/>
    <w:rsid w:val="00BA0D4C"/>
    <w:rsid w:val="00BA4AF1"/>
    <w:rsid w:val="00BB6103"/>
    <w:rsid w:val="00BC7906"/>
    <w:rsid w:val="00BD79DD"/>
    <w:rsid w:val="00BE6840"/>
    <w:rsid w:val="00BF1D74"/>
    <w:rsid w:val="00BF32D3"/>
    <w:rsid w:val="00C34606"/>
    <w:rsid w:val="00C43CA0"/>
    <w:rsid w:val="00C6018C"/>
    <w:rsid w:val="00C66B91"/>
    <w:rsid w:val="00C731E4"/>
    <w:rsid w:val="00CA57B0"/>
    <w:rsid w:val="00CE26ED"/>
    <w:rsid w:val="00CE6DBB"/>
    <w:rsid w:val="00D04B0D"/>
    <w:rsid w:val="00D206BC"/>
    <w:rsid w:val="00D227D8"/>
    <w:rsid w:val="00D44BDC"/>
    <w:rsid w:val="00DB6601"/>
    <w:rsid w:val="00DD470B"/>
    <w:rsid w:val="00E17234"/>
    <w:rsid w:val="00E23BB1"/>
    <w:rsid w:val="00E34E92"/>
    <w:rsid w:val="00E36472"/>
    <w:rsid w:val="00E74AD3"/>
    <w:rsid w:val="00EB1261"/>
    <w:rsid w:val="00EB40DE"/>
    <w:rsid w:val="00EF3CC1"/>
    <w:rsid w:val="00F11382"/>
    <w:rsid w:val="00F657C3"/>
    <w:rsid w:val="00F76A66"/>
    <w:rsid w:val="00F909FD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90E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ゴシック" w:hAnsi="Times New Roman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 w:hAnsi="Times New Roman"/>
      <w:b/>
    </w:rPr>
  </w:style>
  <w:style w:type="paragraph" w:styleId="3">
    <w:name w:val="heading 3"/>
    <w:basedOn w:val="a"/>
    <w:next w:val="a0"/>
    <w:qFormat/>
    <w:pPr>
      <w:keepNext/>
      <w:spacing w:line="300" w:lineRule="exact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b/>
      <w:w w:val="80"/>
      <w:sz w:val="52"/>
    </w:rPr>
  </w:style>
  <w:style w:type="paragraph" w:styleId="5">
    <w:name w:val="heading 5"/>
    <w:basedOn w:val="a"/>
    <w:next w:val="a0"/>
    <w:qFormat/>
    <w:pPr>
      <w:keepNext/>
      <w:spacing w:after="240"/>
      <w:jc w:val="center"/>
      <w:outlineLvl w:val="4"/>
    </w:pPr>
    <w:rPr>
      <w:spacing w:val="100"/>
      <w:sz w:val="48"/>
    </w:rPr>
  </w:style>
  <w:style w:type="paragraph" w:styleId="6">
    <w:name w:val="heading 6"/>
    <w:basedOn w:val="a"/>
    <w:next w:val="a0"/>
    <w:qFormat/>
    <w:pPr>
      <w:keepNext/>
      <w:ind w:left="2100"/>
      <w:outlineLvl w:val="5"/>
    </w:pPr>
    <w:rPr>
      <w:spacing w:val="-20"/>
      <w:sz w:val="4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0"/>
    <w:qFormat/>
    <w:pPr>
      <w:keepNext/>
      <w:tabs>
        <w:tab w:val="left" w:pos="2625"/>
      </w:tabs>
      <w:spacing w:line="240" w:lineRule="exact"/>
      <w:ind w:left="1050" w:firstLine="420"/>
      <w:outlineLvl w:val="7"/>
    </w:pPr>
    <w:rPr>
      <w:rFonts w:ascii="ＭＳ 明朝" w:hAnsi="ＭＳ 明朝"/>
      <w:b/>
      <w:spacing w:val="-26"/>
      <w:sz w:val="22"/>
    </w:rPr>
  </w:style>
  <w:style w:type="paragraph" w:styleId="9">
    <w:name w:val="heading 9"/>
    <w:basedOn w:val="a"/>
    <w:next w:val="a0"/>
    <w:qFormat/>
    <w:pPr>
      <w:keepNext/>
      <w:ind w:left="619" w:firstLine="851"/>
      <w:outlineLvl w:val="8"/>
    </w:pPr>
    <w:rPr>
      <w:rFonts w:ascii="ＭＳ 明朝" w:hAnsi="ＭＳ 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630" w:hanging="630"/>
    </w:pPr>
    <w:rPr>
      <w:rFonts w:ascii="ＭＳ 明朝" w:hAnsi="Times New Roman"/>
    </w:rPr>
  </w:style>
  <w:style w:type="character" w:styleId="a8">
    <w:name w:val="page number"/>
    <w:basedOn w:val="a1"/>
    <w:semiHidden/>
  </w:style>
  <w:style w:type="paragraph" w:styleId="20">
    <w:name w:val="Body Text Indent 2"/>
    <w:basedOn w:val="a"/>
    <w:semiHidden/>
    <w:pPr>
      <w:ind w:firstLine="210"/>
    </w:pPr>
    <w:rPr>
      <w:rFonts w:ascii="ＭＳ 明朝" w:hAnsi="Times New Roman"/>
    </w:rPr>
  </w:style>
  <w:style w:type="paragraph" w:styleId="30">
    <w:name w:val="Body Text Indent 3"/>
    <w:basedOn w:val="a"/>
    <w:semiHidden/>
    <w:pPr>
      <w:ind w:firstLine="210"/>
    </w:pPr>
    <w:rPr>
      <w:rFonts w:ascii="ＭＳ 明朝" w:hAnsi="Times New Roman"/>
      <w:u w:val="single"/>
    </w:rPr>
  </w:style>
  <w:style w:type="paragraph" w:styleId="a9">
    <w:name w:val="Date"/>
    <w:basedOn w:val="a"/>
    <w:next w:val="a"/>
    <w:semiHidden/>
  </w:style>
  <w:style w:type="paragraph" w:styleId="aa">
    <w:name w:val="Body Text"/>
    <w:basedOn w:val="a"/>
    <w:semiHidden/>
    <w:pPr>
      <w:spacing w:line="300" w:lineRule="exact"/>
      <w:ind w:right="57"/>
    </w:pPr>
    <w:rPr>
      <w:rFonts w:ascii="Times New Roman" w:hAnsi="Times New Roman"/>
      <w:snapToGrid w:val="0"/>
      <w:sz w:val="19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923C4"/>
    <w:pPr>
      <w:tabs>
        <w:tab w:val="right" w:leader="dot" w:pos="9030"/>
      </w:tabs>
      <w:spacing w:line="280" w:lineRule="exact"/>
      <w:ind w:left="1890" w:right="779" w:hanging="1155"/>
      <w:jc w:val="left"/>
    </w:pPr>
    <w:rPr>
      <w:rFonts w:ascii="Times New Roman" w:hAnsi="Times New Roman"/>
      <w:b/>
      <w:snapToGrid w:val="0"/>
      <w:sz w:val="18"/>
    </w:rPr>
  </w:style>
  <w:style w:type="paragraph" w:styleId="21">
    <w:name w:val="toc 2"/>
    <w:basedOn w:val="a"/>
    <w:next w:val="a"/>
    <w:autoRedefine/>
    <w:uiPriority w:val="39"/>
    <w:rsid w:val="00A923C4"/>
    <w:pPr>
      <w:tabs>
        <w:tab w:val="left" w:pos="1890"/>
        <w:tab w:val="right" w:leader="dot" w:pos="9030"/>
      </w:tabs>
      <w:spacing w:line="280" w:lineRule="exact"/>
      <w:ind w:left="2100" w:hanging="945"/>
    </w:pPr>
    <w:rPr>
      <w:rFonts w:ascii="Times New Roman" w:hAnsi="Times New Roman"/>
      <w:noProof/>
      <w:snapToGrid w:val="0"/>
      <w:sz w:val="18"/>
    </w:rPr>
  </w:style>
  <w:style w:type="paragraph" w:styleId="31">
    <w:name w:val="toc 3"/>
    <w:basedOn w:val="a"/>
    <w:next w:val="a"/>
    <w:autoRedefine/>
    <w:semiHidden/>
    <w:pPr>
      <w:ind w:left="420"/>
    </w:pPr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Balloon Text"/>
    <w:basedOn w:val="a"/>
    <w:link w:val="ad"/>
    <w:uiPriority w:val="99"/>
    <w:semiHidden/>
    <w:unhideWhenUsed/>
    <w:rsid w:val="009267A9"/>
    <w:rPr>
      <w:rFonts w:ascii="Arial" w:eastAsia="ＭＳ ゴシック" w:hAnsi="Arial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9267A9"/>
    <w:rPr>
      <w:rFonts w:ascii="Arial" w:eastAsia="ＭＳ ゴシック" w:hAnsi="Arial" w:cs="Times New Roman"/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A40FE3"/>
    <w:pPr>
      <w:ind w:left="840"/>
    </w:pPr>
  </w:style>
  <w:style w:type="character" w:styleId="af">
    <w:name w:val="Hyperlink"/>
    <w:basedOn w:val="a1"/>
    <w:uiPriority w:val="99"/>
    <w:unhideWhenUsed/>
    <w:rsid w:val="00E36472"/>
    <w:rPr>
      <w:color w:val="0000FF" w:themeColor="hyperlink"/>
      <w:u w:val="single"/>
    </w:rPr>
  </w:style>
  <w:style w:type="character" w:customStyle="1" w:styleId="a5">
    <w:name w:val="フッター (文字)"/>
    <w:basedOn w:val="a1"/>
    <w:link w:val="a4"/>
    <w:uiPriority w:val="99"/>
    <w:rsid w:val="00A923C4"/>
    <w:rPr>
      <w:kern w:val="2"/>
      <w:sz w:val="21"/>
    </w:rPr>
  </w:style>
  <w:style w:type="paragraph" w:styleId="af0">
    <w:name w:val="TOC Heading"/>
    <w:basedOn w:val="1"/>
    <w:next w:val="a"/>
    <w:uiPriority w:val="39"/>
    <w:unhideWhenUsed/>
    <w:qFormat/>
    <w:rsid w:val="00A923C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FB74-AE6F-45CF-BEC2-AB2C046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2020-12-04T10:17:00Z</dcterms:created>
  <dcterms:modified xsi:type="dcterms:W3CDTF">2020-12-04T10:17:00Z</dcterms:modified>
</cp:coreProperties>
</file>